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 w:bidi="ar-SA"/>
        </w:rPr>
        <w:t>附表1-2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-SA"/>
        </w:rPr>
        <w:t xml:space="preserve">                   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eastAsia="zh-CN" w:bidi="ar-SA"/>
        </w:rPr>
        <w:t>福州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  <w:t>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eastAsia="zh-CN" w:bidi="ar-SA"/>
        </w:rPr>
        <w:t>产业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  <w:t>专利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eastAsia="zh-CN" w:bidi="ar-SA"/>
        </w:rPr>
        <w:t>导航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  <w:t>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  <w:t>申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val="en-US" w:eastAsia="zh-CN" w:bidi="ar-SA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  <w:t>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val="en-US" w:eastAsia="zh-CN" w:bidi="ar-SA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  <w:t>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2"/>
          <w:szCs w:val="32"/>
          <w:lang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2"/>
          <w:szCs w:val="32"/>
          <w:lang w:eastAsia="zh-CN" w:bidi="ar-SA"/>
        </w:rPr>
        <w:t>（高校、科研机构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</w:rPr>
        <w:t>、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  <w:shd w:val="clear" w:color="auto" w:fill="auto"/>
        </w:rPr>
        <w:t>国家级专利导航工程支撑服务机构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2"/>
          <w:szCs w:val="32"/>
          <w:lang w:eastAsia="zh-CN" w:bidi="ar-S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</w:p>
    <w:p>
      <w:pPr>
        <w:ind w:firstLine="570"/>
        <w:jc w:val="center"/>
        <w:rPr>
          <w:rFonts w:hint="eastAsia" w:ascii="宋体" w:cs="华文仿宋"/>
          <w:b/>
          <w:bCs/>
          <w:color w:val="000000"/>
          <w:kern w:val="0"/>
          <w:sz w:val="32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left"/>
        <w:textAlignment w:val="auto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黑体" w:hAnsi="黑体" w:eastAsia="黑体" w:cs="黑体"/>
          <w:sz w:val="32"/>
          <w:szCs w:val="32"/>
        </w:rPr>
        <w:t>项目名称：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em w:val="dot"/>
          <w:lang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申报单位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eastAsia="zh-CN" w:bidi="ar-SA"/>
        </w:rPr>
        <w:t>（盖章）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em w:val="dot"/>
          <w:lang w:bidi="ar-SA"/>
        </w:rPr>
        <w:t xml:space="preserve"> 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em w:val="dot"/>
          <w:lang w:val="en-US" w:eastAsia="zh-CN" w:bidi="ar-SA"/>
        </w:rPr>
        <w:t xml:space="preserve">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em w:val="dot"/>
          <w:lang w:bidi="ar-SA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eastAsia="zh-CN" w:bidi="ar-SA"/>
        </w:rPr>
        <w:t>通讯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地址：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eastAsia="zh-CN" w:bidi="ar-SA"/>
        </w:rPr>
        <w:t>合作单位（盖章）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项目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eastAsia="zh-CN" w:bidi="ar-SA"/>
        </w:rPr>
        <w:t>联系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人：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电话：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电子邮箱：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邮编：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</w:t>
      </w:r>
    </w:p>
    <w:p>
      <w:pP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</w:pPr>
    </w:p>
    <w:p>
      <w:pPr>
        <w:rPr>
          <w:rFonts w:hint="eastAsia" w:ascii="宋体" w:cs="华文仿宋"/>
          <w:bCs/>
          <w:color w:val="000000"/>
          <w:kern w:val="0"/>
          <w:sz w:val="36"/>
          <w:szCs w:val="32"/>
          <w:u w:val="single"/>
          <w:lang w:bidi="ar-SA"/>
        </w:rPr>
      </w:pPr>
    </w:p>
    <w:p>
      <w:pPr>
        <w:rPr>
          <w:rFonts w:hint="eastAsia" w:ascii="宋体" w:cs="华文仿宋"/>
          <w:bCs/>
          <w:color w:val="000000"/>
          <w:kern w:val="0"/>
          <w:sz w:val="36"/>
          <w:szCs w:val="32"/>
          <w:u w:val="single"/>
          <w:lang w:bidi="ar-SA"/>
        </w:rPr>
      </w:pPr>
    </w:p>
    <w:p>
      <w:pPr>
        <w:jc w:val="center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eastAsia="zh-CN" w:bidi="ar-SA"/>
        </w:rPr>
        <w:t>福州</w:t>
      </w: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bidi="ar-SA"/>
        </w:rPr>
        <w:t>市市场监督管理局</w:t>
      </w:r>
    </w:p>
    <w:p>
      <w:pP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bidi="ar-SA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申报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实施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承诺书</w:t>
      </w:r>
    </w:p>
    <w:p>
      <w:pPr>
        <w:tabs>
          <w:tab w:val="left" w:pos="7035"/>
          <w:tab w:val="left" w:pos="7350"/>
          <w:tab w:val="left" w:pos="7560"/>
        </w:tabs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我（单位）已知悉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福州</w:t>
      </w:r>
      <w:r>
        <w:rPr>
          <w:rFonts w:hint="eastAsia" w:ascii="仿宋_GB2312" w:eastAsia="仿宋_GB2312"/>
          <w:sz w:val="32"/>
          <w:szCs w:val="32"/>
          <w:lang w:eastAsia="zh-CN"/>
        </w:rPr>
        <w:t>门市产业专利导航</w:t>
      </w: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的相关要求，</w:t>
      </w:r>
      <w:r>
        <w:rPr>
          <w:rFonts w:hint="eastAsia" w:ascii="仿宋_GB2312" w:eastAsia="仿宋_GB2312"/>
          <w:sz w:val="32"/>
          <w:szCs w:val="32"/>
        </w:rPr>
        <w:t>承诺严格遵守项目规定，为项目实施提供承诺的条件，严格执行经费管理等相关规定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承诺本单位近三年信用状况良好，无严重失信行为；承诺所提供申报资料真实可靠，项目组成员身份真实有效，无编报虚假预算、篡改单位财务数据、侵犯他人知识产权等失信行为。</w:t>
      </w:r>
    </w:p>
    <w:p>
      <w:pPr>
        <w:tabs>
          <w:tab w:val="left" w:pos="7035"/>
          <w:tab w:val="left" w:pos="7350"/>
          <w:tab w:val="left" w:pos="7560"/>
        </w:tabs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我（单位）</w:t>
      </w:r>
      <w:r>
        <w:rPr>
          <w:rFonts w:hint="eastAsia" w:ascii="仿宋_GB2312" w:eastAsia="仿宋_GB2312"/>
          <w:sz w:val="32"/>
          <w:szCs w:val="32"/>
        </w:rPr>
        <w:t>承诺如有失实或失信行为，愿意根据相关规定，承担以下责任：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1．被取消项目评审资格；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2．被撤销项目立项，并缴回市拨经费；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3．被记入不良信用记录，并接受相应处理；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4．其它相关法律责任等。</w:t>
      </w:r>
    </w:p>
    <w:p>
      <w:pPr>
        <w:tabs>
          <w:tab w:val="left" w:pos="7020"/>
        </w:tabs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702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项目负责人（签字）：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申报单位法人代表（签章）：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合作</w:t>
      </w:r>
      <w:r>
        <w:rPr>
          <w:rFonts w:hint="eastAsia" w:ascii="仿宋_GB2312" w:eastAsia="仿宋_GB2312"/>
          <w:sz w:val="32"/>
          <w:szCs w:val="32"/>
        </w:rPr>
        <w:t xml:space="preserve">单位法人代表（签章）：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ind w:firstLine="3520" w:firstLineChars="1100"/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宋体"/>
          <w:b/>
          <w:sz w:val="30"/>
          <w:szCs w:val="30"/>
        </w:rPr>
      </w:pPr>
      <w:r>
        <w:rPr>
          <w:rFonts w:hint="eastAsia" w:ascii="宋体"/>
          <w:b/>
          <w:sz w:val="30"/>
          <w:szCs w:val="30"/>
          <w:lang w:eastAsia="zh-CN"/>
        </w:rPr>
        <w:t>一、项目申报表</w:t>
      </w:r>
    </w:p>
    <w:tbl>
      <w:tblPr>
        <w:tblStyle w:val="5"/>
        <w:tblW w:w="88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847"/>
        <w:gridCol w:w="970"/>
        <w:gridCol w:w="572"/>
        <w:gridCol w:w="484"/>
        <w:gridCol w:w="362"/>
        <w:gridCol w:w="136"/>
        <w:gridCol w:w="450"/>
        <w:gridCol w:w="274"/>
        <w:gridCol w:w="579"/>
        <w:gridCol w:w="252"/>
        <w:gridCol w:w="481"/>
        <w:gridCol w:w="300"/>
        <w:gridCol w:w="623"/>
        <w:gridCol w:w="7"/>
        <w:gridCol w:w="84"/>
        <w:gridCol w:w="380"/>
        <w:gridCol w:w="266"/>
        <w:gridCol w:w="11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95" w:type="dxa"/>
            <w:gridSpan w:val="19"/>
            <w:vAlign w:val="center"/>
          </w:tcPr>
          <w:p>
            <w:pPr>
              <w:rPr>
                <w:rFonts w:hint="eastAsia" w:ascii="宋体" w:eastAsia="宋体"/>
                <w:b/>
                <w:sz w:val="30"/>
                <w:szCs w:val="30"/>
                <w:lang w:eastAsia="zh-CN"/>
              </w:rPr>
            </w:pPr>
            <w:r>
              <w:rPr>
                <w:rFonts w:hint="eastAsia" w:ascii="宋体"/>
                <w:b/>
                <w:sz w:val="30"/>
                <w:szCs w:val="30"/>
              </w:rPr>
              <w:t>（一）</w:t>
            </w:r>
            <w:r>
              <w:rPr>
                <w:rFonts w:hint="eastAsia" w:ascii="宋体"/>
                <w:b/>
                <w:sz w:val="30"/>
                <w:szCs w:val="30"/>
                <w:lang w:eastAsia="zh-CN"/>
              </w:rPr>
              <w:t>申报单位</w:t>
            </w:r>
            <w:r>
              <w:rPr>
                <w:rFonts w:hint="eastAsia" w:ascii="宋体"/>
                <w:b/>
                <w:sz w:val="30"/>
                <w:szCs w:val="30"/>
              </w:rPr>
              <w:t>基本情况</w:t>
            </w:r>
            <w:r>
              <w:rPr>
                <w:rFonts w:hint="eastAsia" w:ascii="宋体"/>
                <w:b/>
                <w:sz w:val="30"/>
                <w:szCs w:val="30"/>
                <w:lang w:eastAsia="zh-CN"/>
              </w:rPr>
              <w:t>（高校、科研机构）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46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单位名称</w:t>
            </w:r>
          </w:p>
        </w:tc>
        <w:tc>
          <w:tcPr>
            <w:tcW w:w="7349" w:type="dxa"/>
            <w:gridSpan w:val="17"/>
            <w:vAlign w:val="center"/>
          </w:tcPr>
          <w:p>
            <w:pPr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546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统一社会信用代码</w:t>
            </w:r>
          </w:p>
        </w:tc>
        <w:tc>
          <w:tcPr>
            <w:tcW w:w="2974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105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法定代表人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（姓名及身份证号）</w:t>
            </w:r>
          </w:p>
        </w:tc>
        <w:tc>
          <w:tcPr>
            <w:tcW w:w="1404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成立日期</w:t>
            </w:r>
          </w:p>
        </w:tc>
        <w:tc>
          <w:tcPr>
            <w:tcW w:w="1129" w:type="dxa"/>
            <w:vAlign w:val="center"/>
          </w:tcPr>
          <w:p>
            <w:pPr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46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地    址</w:t>
            </w:r>
          </w:p>
        </w:tc>
        <w:tc>
          <w:tcPr>
            <w:tcW w:w="4079" w:type="dxa"/>
            <w:gridSpan w:val="9"/>
            <w:vAlign w:val="center"/>
          </w:tcPr>
          <w:p>
            <w:pPr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404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邮政编码</w:t>
            </w:r>
          </w:p>
        </w:tc>
        <w:tc>
          <w:tcPr>
            <w:tcW w:w="1866" w:type="dxa"/>
            <w:gridSpan w:val="5"/>
            <w:vAlign w:val="center"/>
          </w:tcPr>
          <w:p>
            <w:pPr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4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单位知识产权负责人</w:t>
            </w:r>
          </w:p>
        </w:tc>
        <w:tc>
          <w:tcPr>
            <w:tcW w:w="1542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职务</w:t>
            </w:r>
          </w:p>
        </w:tc>
        <w:tc>
          <w:tcPr>
            <w:tcW w:w="1691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404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电话/手机</w:t>
            </w:r>
          </w:p>
        </w:tc>
        <w:tc>
          <w:tcPr>
            <w:tcW w:w="1866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46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单位</w:t>
            </w:r>
            <w:r>
              <w:rPr>
                <w:rFonts w:hint="eastAsia" w:ascii="仿宋_GB2312" w:eastAsia="仿宋_GB2312"/>
                <w:sz w:val="24"/>
                <w:szCs w:val="24"/>
              </w:rPr>
              <w:t>性质</w:t>
            </w:r>
          </w:p>
        </w:tc>
        <w:tc>
          <w:tcPr>
            <w:tcW w:w="7349" w:type="dxa"/>
            <w:gridSpan w:val="17"/>
            <w:vAlign w:val="center"/>
          </w:tcPr>
          <w:p>
            <w:pP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 xml:space="preserve">高等学校□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 xml:space="preserve">国有事业单位科研机构□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 xml:space="preserve">民办非企科研机构□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46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知识产权管理情况</w:t>
            </w:r>
          </w:p>
        </w:tc>
        <w:tc>
          <w:tcPr>
            <w:tcW w:w="7349" w:type="dxa"/>
            <w:gridSpan w:val="17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仿宋_GB2312" w:eastAsia="仿宋_GB2312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知识产权管理机构：□独立部门，□兼职部门（设在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部门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            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），□ 没有设立；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仿宋_GB2312" w:eastAsia="仿宋_GB2312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知识产权工作队伍：专职知识产权工作人员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人，兼职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人；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仿宋_GB2312" w:eastAsia="仿宋_GB2312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获评市级以上知识产权荣誉</w:t>
            </w:r>
            <w:r>
              <w:rPr>
                <w:rFonts w:hint="eastAsia" w:ascii="仿宋_GB2312" w:eastAsia="仿宋_GB2312"/>
                <w:sz w:val="24"/>
                <w:szCs w:val="24"/>
              </w:rPr>
              <w:t>：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是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、于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  <w:u w:val="none"/>
                <w:lang w:eastAsia="zh-CN"/>
              </w:rPr>
              <w:t>年获评</w:t>
            </w:r>
          </w:p>
          <w:p>
            <w:pPr>
              <w:spacing w:line="360" w:lineRule="auto"/>
              <w:jc w:val="left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  <w:u w:val="none"/>
                <w:lang w:eastAsia="zh-CN"/>
              </w:rPr>
              <w:t>（填写获得的最高称号），</w:t>
            </w:r>
            <w:r>
              <w:rPr>
                <w:rFonts w:hint="eastAsia" w:ascii="仿宋_GB2312" w:eastAsia="仿宋_GB2312"/>
                <w:sz w:val="24"/>
                <w:szCs w:val="24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895" w:type="dxa"/>
            <w:gridSpan w:val="1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楷体_GB2312" w:hAnsi="黑体" w:eastAsia="楷体_GB2312"/>
                <w:b/>
                <w:bCs w:val="0"/>
                <w:color w:val="000000"/>
                <w:sz w:val="24"/>
                <w:szCs w:val="24"/>
              </w:rPr>
              <w:t>**注：以</w:t>
            </w:r>
            <w:r>
              <w:rPr>
                <w:rFonts w:hint="eastAsia" w:ascii="楷体_GB2312" w:hAnsi="黑体" w:eastAsia="楷体_GB2312"/>
                <w:b/>
                <w:bCs w:val="0"/>
                <w:color w:val="000000"/>
                <w:sz w:val="24"/>
                <w:szCs w:val="24"/>
                <w:lang w:eastAsia="zh-CN"/>
              </w:rPr>
              <w:t>下填写项目</w:t>
            </w:r>
            <w:r>
              <w:rPr>
                <w:rFonts w:hint="eastAsia" w:ascii="楷体_GB2312" w:hAnsi="黑体" w:eastAsia="楷体_GB2312"/>
                <w:b/>
                <w:bCs w:val="0"/>
                <w:color w:val="000000"/>
                <w:sz w:val="24"/>
                <w:szCs w:val="24"/>
              </w:rPr>
              <w:t>承担</w:t>
            </w:r>
            <w:r>
              <w:rPr>
                <w:rFonts w:hint="eastAsia" w:ascii="楷体_GB2312" w:hAnsi="黑体" w:eastAsia="楷体_GB2312"/>
                <w:b/>
                <w:bCs w:val="0"/>
                <w:color w:val="000000"/>
                <w:sz w:val="24"/>
                <w:szCs w:val="24"/>
                <w:lang w:eastAsia="zh-CN"/>
              </w:rPr>
              <w:t>单位</w:t>
            </w:r>
            <w:r>
              <w:rPr>
                <w:rFonts w:hint="eastAsia" w:ascii="楷体_GB2312" w:hAnsi="黑体" w:eastAsia="楷体_GB2312"/>
                <w:b/>
                <w:bCs w:val="0"/>
                <w:color w:val="000000"/>
                <w:sz w:val="24"/>
                <w:szCs w:val="24"/>
              </w:rPr>
              <w:t>的相关情况**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1546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项目承担单位</w:t>
            </w:r>
          </w:p>
        </w:tc>
        <w:tc>
          <w:tcPr>
            <w:tcW w:w="7349" w:type="dxa"/>
            <w:gridSpan w:val="1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>（填写所在院系、重点实验室、研究中心等二级单位名称）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46" w:type="dxa"/>
            <w:gridSpan w:val="2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>层次</w:t>
            </w:r>
          </w:p>
        </w:tc>
        <w:tc>
          <w:tcPr>
            <w:tcW w:w="7349" w:type="dxa"/>
            <w:gridSpan w:val="1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 xml:space="preserve">国家级□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>省部级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 xml:space="preserve">市级□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>省级新型研发机构□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atLeast"/>
        </w:trPr>
        <w:tc>
          <w:tcPr>
            <w:tcW w:w="1546" w:type="dxa"/>
            <w:gridSpan w:val="2"/>
            <w:vAlign w:val="center"/>
          </w:tcPr>
          <w:p>
            <w:pPr>
              <w:jc w:val="center"/>
              <w:rPr>
                <w:rFonts w:hint="eastAsia" w:ascii="Calibri" w:hAnsi="Calibri" w:eastAsia="仿宋_GB2312" w:cs="Times New Roman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产业领域</w:t>
            </w:r>
          </w:p>
        </w:tc>
        <w:tc>
          <w:tcPr>
            <w:tcW w:w="7349" w:type="dxa"/>
            <w:gridSpan w:val="1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distribute"/>
              <w:textAlignment w:val="auto"/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新一代信息技术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   高端装备制造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新材料□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生物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□   新能源汽车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新能源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节能环保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数字创意□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Calibri" w:hAnsi="Calibri" w:eastAsia="仿宋_GB2312" w:cs="Times New Roman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纺织化纤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     其他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46" w:type="dxa"/>
            <w:gridSpan w:val="2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科研人员</w:t>
            </w:r>
            <w:r>
              <w:rPr>
                <w:rFonts w:hint="eastAsia" w:ascii="仿宋_GB2312" w:eastAsia="仿宋_GB2312"/>
                <w:sz w:val="24"/>
                <w:szCs w:val="24"/>
              </w:rPr>
              <w:t>（名）</w:t>
            </w:r>
          </w:p>
        </w:tc>
        <w:tc>
          <w:tcPr>
            <w:tcW w:w="1542" w:type="dxa"/>
            <w:gridSpan w:val="2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  <w:szCs w:val="24"/>
              </w:rPr>
            </w:pPr>
          </w:p>
        </w:tc>
        <w:tc>
          <w:tcPr>
            <w:tcW w:w="1432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工程技术</w:t>
            </w:r>
            <w:r>
              <w:rPr>
                <w:rFonts w:hint="eastAsia" w:ascii="仿宋_GB2312" w:eastAsia="仿宋_GB2312"/>
                <w:sz w:val="24"/>
                <w:szCs w:val="24"/>
              </w:rPr>
              <w:t>人员（名）</w:t>
            </w:r>
          </w:p>
        </w:tc>
        <w:tc>
          <w:tcPr>
            <w:tcW w:w="1586" w:type="dxa"/>
            <w:gridSpan w:val="4"/>
            <w:vAlign w:val="center"/>
          </w:tcPr>
          <w:p>
            <w:pPr>
              <w:rPr>
                <w:rFonts w:hint="eastAsia" w:eastAsia="仿宋_GB2312"/>
                <w:sz w:val="24"/>
                <w:szCs w:val="24"/>
              </w:rPr>
            </w:pPr>
          </w:p>
        </w:tc>
        <w:tc>
          <w:tcPr>
            <w:tcW w:w="1660" w:type="dxa"/>
            <w:gridSpan w:val="6"/>
            <w:vAlign w:val="center"/>
          </w:tcPr>
          <w:p>
            <w:pPr>
              <w:rPr>
                <w:rFonts w:hint="eastAsia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知识产权工作专职人员</w:t>
            </w:r>
            <w:r>
              <w:rPr>
                <w:rFonts w:hint="eastAsia" w:ascii="仿宋_GB2312" w:eastAsia="仿宋_GB2312"/>
                <w:sz w:val="24"/>
                <w:szCs w:val="24"/>
              </w:rPr>
              <w:t>（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名</w:t>
            </w:r>
            <w:r>
              <w:rPr>
                <w:rFonts w:hint="eastAsia" w:ascii="仿宋_GB2312" w:eastAsia="仿宋_GB2312"/>
                <w:sz w:val="24"/>
                <w:szCs w:val="24"/>
              </w:rPr>
              <w:t>）</w:t>
            </w:r>
          </w:p>
        </w:tc>
        <w:tc>
          <w:tcPr>
            <w:tcW w:w="1129" w:type="dxa"/>
            <w:vAlign w:val="center"/>
          </w:tcPr>
          <w:p>
            <w:pPr>
              <w:rPr>
                <w:rFonts w:hint="default" w:eastAsia="仿宋_GB2312"/>
                <w:b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572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@宋体" w:hAnsi="@宋体" w:eastAsia="仿宋_GB2312"/>
                <w:sz w:val="28"/>
                <w:szCs w:val="28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年</w:t>
            </w:r>
            <w:r>
              <w:rPr>
                <w:rFonts w:ascii="@宋体" w:hAnsi="@宋体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份</w:t>
            </w: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（近三年）</w:t>
            </w:r>
          </w:p>
        </w:tc>
        <w:tc>
          <w:tcPr>
            <w:tcW w:w="1801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1747" w:type="dxa"/>
            <w:gridSpan w:val="6"/>
            <w:vAlign w:val="center"/>
          </w:tcPr>
          <w:p>
            <w:pPr>
              <w:spacing w:line="240" w:lineRule="auto"/>
              <w:jc w:val="center"/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3572" w:type="dxa"/>
            <w:gridSpan w:val="5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纵向科研经费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（万元）</w:t>
            </w:r>
          </w:p>
        </w:tc>
        <w:tc>
          <w:tcPr>
            <w:tcW w:w="1801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47" w:type="dxa"/>
            <w:gridSpan w:val="6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3572" w:type="dxa"/>
            <w:gridSpan w:val="5"/>
            <w:vAlign w:val="center"/>
          </w:tcPr>
          <w:p>
            <w:pPr>
              <w:jc w:val="center"/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横向科研经费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（万元</w:t>
            </w: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，含产学研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）</w:t>
            </w:r>
          </w:p>
        </w:tc>
        <w:tc>
          <w:tcPr>
            <w:tcW w:w="1801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47" w:type="dxa"/>
            <w:gridSpan w:val="6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572" w:type="dxa"/>
            <w:gridSpan w:val="5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知识产权</w:t>
            </w: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经费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（万元）</w:t>
            </w:r>
          </w:p>
        </w:tc>
        <w:tc>
          <w:tcPr>
            <w:tcW w:w="1801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47" w:type="dxa"/>
            <w:gridSpan w:val="6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46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国内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专利</w:t>
            </w: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授权</w:t>
            </w:r>
          </w:p>
        </w:tc>
        <w:tc>
          <w:tcPr>
            <w:tcW w:w="2026" w:type="dxa"/>
            <w:gridSpan w:val="3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总</w:t>
            </w:r>
            <w:r>
              <w:rPr>
                <w:rFonts w:ascii="@宋体" w:hAnsi="@宋体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量（件）</w:t>
            </w:r>
          </w:p>
        </w:tc>
        <w:tc>
          <w:tcPr>
            <w:tcW w:w="1801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47" w:type="dxa"/>
            <w:gridSpan w:val="6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46" w:type="dxa"/>
            <w:gridSpan w:val="2"/>
            <w:vMerge w:val="continue"/>
            <w:vAlign w:val="center"/>
          </w:tcPr>
          <w:p/>
        </w:tc>
        <w:tc>
          <w:tcPr>
            <w:tcW w:w="2026" w:type="dxa"/>
            <w:gridSpan w:val="3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发明专利（件）</w:t>
            </w:r>
          </w:p>
        </w:tc>
        <w:tc>
          <w:tcPr>
            <w:tcW w:w="1801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47" w:type="dxa"/>
            <w:gridSpan w:val="6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46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国外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专利授权</w:t>
            </w:r>
          </w:p>
        </w:tc>
        <w:tc>
          <w:tcPr>
            <w:tcW w:w="2026" w:type="dxa"/>
            <w:gridSpan w:val="3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总</w:t>
            </w:r>
            <w:r>
              <w:rPr>
                <w:rFonts w:ascii="@宋体" w:hAnsi="@宋体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量（件）</w:t>
            </w:r>
          </w:p>
        </w:tc>
        <w:tc>
          <w:tcPr>
            <w:tcW w:w="1801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47" w:type="dxa"/>
            <w:gridSpan w:val="6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46" w:type="dxa"/>
            <w:gridSpan w:val="2"/>
            <w:vMerge w:val="continue"/>
            <w:vAlign w:val="center"/>
          </w:tcPr>
          <w:p/>
        </w:tc>
        <w:tc>
          <w:tcPr>
            <w:tcW w:w="2026" w:type="dxa"/>
            <w:gridSpan w:val="3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发明专利（件）</w:t>
            </w:r>
          </w:p>
        </w:tc>
        <w:tc>
          <w:tcPr>
            <w:tcW w:w="1801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47" w:type="dxa"/>
            <w:gridSpan w:val="6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3572" w:type="dxa"/>
            <w:gridSpan w:val="5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有效发明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专利</w:t>
            </w: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拥有量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（件）</w:t>
            </w:r>
          </w:p>
        </w:tc>
        <w:tc>
          <w:tcPr>
            <w:tcW w:w="5323" w:type="dxa"/>
            <w:gridSpan w:val="14"/>
            <w:vAlign w:val="center"/>
          </w:tcPr>
          <w:p>
            <w:pPr>
              <w:jc w:val="right"/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（填写截止申报日数据）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5" w:hRule="atLeast"/>
        </w:trPr>
        <w:tc>
          <w:tcPr>
            <w:tcW w:w="1546" w:type="dxa"/>
            <w:gridSpan w:val="2"/>
            <w:vAlign w:val="center"/>
          </w:tcPr>
          <w:p>
            <w:pPr>
              <w:jc w:val="center"/>
              <w:rPr>
                <w:rFonts w:hint="eastAsia"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近</w:t>
            </w:r>
            <w:r>
              <w:rPr>
                <w:rFonts w:hint="eastAsia" w:ascii="@宋体" w:hAnsi="@宋体" w:eastAsia="仿宋_GB2312"/>
                <w:sz w:val="24"/>
                <w:szCs w:val="24"/>
                <w:lang w:val="en-US" w:eastAsia="zh-CN"/>
              </w:rPr>
              <w:t>3年</w:t>
            </w: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开展的专利导航项目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情况</w:t>
            </w:r>
          </w:p>
        </w:tc>
        <w:tc>
          <w:tcPr>
            <w:tcW w:w="7349" w:type="dxa"/>
            <w:gridSpan w:val="17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eastAsia="zh-CN"/>
              </w:rPr>
              <w:t>（按重要性依次填报，最多不超过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val="en-US" w:eastAsia="zh-CN"/>
              </w:rPr>
              <w:t>3项，未开展的不填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eastAsia="zh-CN"/>
              </w:rPr>
              <w:t>）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>项目名称：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          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         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>合作服务机构：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@宋体" w:hAnsi="@宋体" w:eastAsia="仿宋_GB2312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@宋体" w:hAnsi="@宋体" w:eastAsia="仿宋_GB2312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@宋体" w:hAnsi="@宋体" w:eastAsia="仿宋_GB2312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项目开展时间：</w:t>
            </w:r>
            <w:r>
              <w:rPr>
                <w:rFonts w:hint="eastAsia" w:ascii="@宋体" w:hAnsi="@宋体" w:eastAsia="仿宋_GB2312"/>
                <w:sz w:val="24"/>
                <w:szCs w:val="24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eastAsia="zh-CN"/>
              </w:rPr>
              <w:t>完成情况：□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</w:rPr>
              <w:t>已完成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val="en-US" w:eastAsia="zh-CN"/>
              </w:rPr>
              <w:t>,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</w:rPr>
              <w:t>□实施中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895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宋体"/>
                <w:b/>
                <w:sz w:val="30"/>
                <w:szCs w:val="30"/>
              </w:rPr>
              <w:t>（二）项目基本情况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5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项目名称</w:t>
            </w:r>
          </w:p>
        </w:tc>
        <w:tc>
          <w:tcPr>
            <w:tcW w:w="637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516" w:type="dxa"/>
            <w:gridSpan w:val="3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申报项目类型</w:t>
            </w:r>
          </w:p>
        </w:tc>
        <w:tc>
          <w:tcPr>
            <w:tcW w:w="6379" w:type="dxa"/>
            <w:gridSpan w:val="16"/>
            <w:vAlign w:val="center"/>
          </w:tcPr>
          <w:p>
            <w:pPr>
              <w:spacing w:before="120"/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val="en-US" w:eastAsia="zh-CN"/>
              </w:rPr>
              <w:t>B类项目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516" w:type="dxa"/>
            <w:gridSpan w:val="3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技术领域和研发方向</w:t>
            </w:r>
          </w:p>
        </w:tc>
        <w:tc>
          <w:tcPr>
            <w:tcW w:w="6379" w:type="dxa"/>
            <w:gridSpan w:val="16"/>
            <w:vAlign w:val="center"/>
          </w:tcPr>
          <w:p>
            <w:pPr>
              <w:spacing w:before="120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46" w:type="dxa"/>
            <w:gridSpan w:val="2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项目负责人</w:t>
            </w:r>
          </w:p>
        </w:tc>
        <w:tc>
          <w:tcPr>
            <w:tcW w:w="2524" w:type="dxa"/>
            <w:gridSpan w:val="5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职务</w:t>
            </w:r>
          </w:p>
        </w:tc>
        <w:tc>
          <w:tcPr>
            <w:tcW w:w="1612" w:type="dxa"/>
            <w:gridSpan w:val="4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94" w:type="dxa"/>
            <w:gridSpan w:val="4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电话</w:t>
            </w:r>
          </w:p>
        </w:tc>
        <w:tc>
          <w:tcPr>
            <w:tcW w:w="1395" w:type="dxa"/>
            <w:gridSpan w:val="2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46" w:type="dxa"/>
            <w:gridSpan w:val="2"/>
            <w:vAlign w:val="center"/>
          </w:tcPr>
          <w:p>
            <w:pPr>
              <w:spacing w:before="120" w:line="24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合作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知识产权服务机构</w:t>
            </w:r>
          </w:p>
        </w:tc>
        <w:tc>
          <w:tcPr>
            <w:tcW w:w="3827" w:type="dxa"/>
            <w:gridSpan w:val="8"/>
            <w:vAlign w:val="center"/>
          </w:tcPr>
          <w:p>
            <w:pPr>
              <w:spacing w:before="120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63" w:type="dxa"/>
            <w:gridSpan w:val="5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知识产权服务机构电话</w:t>
            </w:r>
          </w:p>
        </w:tc>
        <w:tc>
          <w:tcPr>
            <w:tcW w:w="1859" w:type="dxa"/>
            <w:gridSpan w:val="4"/>
            <w:vAlign w:val="center"/>
          </w:tcPr>
          <w:p>
            <w:pPr>
              <w:spacing w:before="120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1546" w:type="dxa"/>
            <w:gridSpan w:val="2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项目投入及资金来源</w:t>
            </w:r>
          </w:p>
        </w:tc>
        <w:tc>
          <w:tcPr>
            <w:tcW w:w="7349" w:type="dxa"/>
            <w:gridSpan w:val="17"/>
            <w:vAlign w:val="center"/>
          </w:tcPr>
          <w:p>
            <w:pPr>
              <w:spacing w:before="12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总经费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万元</w:t>
            </w:r>
          </w:p>
          <w:p>
            <w:pPr>
              <w:spacing w:before="120"/>
              <w:jc w:val="right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2" w:hRule="atLeast"/>
        </w:trPr>
        <w:tc>
          <w:tcPr>
            <w:tcW w:w="699" w:type="dxa"/>
            <w:vAlign w:val="center"/>
          </w:tcPr>
          <w:p>
            <w:pPr>
              <w:spacing w:before="120"/>
              <w:rPr>
                <w:rFonts w:hint="eastAsia" w:ascii="仿宋_GB2312" w:eastAsia="仿宋_GB2312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项目目标和内容简介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(</w:t>
            </w:r>
            <w:r>
              <w:rPr>
                <w:rFonts w:hint="eastAsia" w:ascii="仿宋_GB2312" w:eastAsia="仿宋_GB2312"/>
                <w:sz w:val="24"/>
                <w:szCs w:val="24"/>
              </w:rPr>
              <w:t>300字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)</w:t>
            </w:r>
          </w:p>
        </w:tc>
        <w:tc>
          <w:tcPr>
            <w:tcW w:w="8196" w:type="dxa"/>
            <w:gridSpan w:val="18"/>
            <w:vAlign w:val="top"/>
          </w:tcPr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(简明扼要，条理清楚，内容齐全)</w:t>
            </w:r>
          </w:p>
          <w:p>
            <w:pPr>
              <w:jc w:val="both"/>
              <w:rPr>
                <w:rFonts w:hint="eastAsia" w:ascii="仿宋_GB2312" w:eastAsia="仿宋_GB2312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Cs w:val="24"/>
              </w:rPr>
            </w:pPr>
            <w:bookmarkStart w:id="0" w:name="_GoBack"/>
            <w:bookmarkEnd w:id="0"/>
          </w:p>
        </w:tc>
      </w:tr>
    </w:tbl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二、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单位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简介和知识产权工作情况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  <w:r>
        <w:rPr>
          <w:rFonts w:hint="eastAsia" w:ascii="仿宋_GB2312" w:eastAsia="仿宋_GB2312" w:cs="宋体"/>
          <w:b/>
          <w:bCs/>
          <w:color w:val="000000"/>
          <w:kern w:val="0"/>
          <w:sz w:val="32"/>
          <w:szCs w:val="32"/>
          <w:lang w:bidi="ar-SA"/>
        </w:rPr>
        <w:t xml:space="preserve">  </w:t>
      </w:r>
      <w:r>
        <w:rPr>
          <w:rFonts w:hint="eastAsia" w:ascii="仿宋_GB2312" w:eastAsia="仿宋_GB2312" w:cs="宋体"/>
          <w:bCs/>
          <w:color w:val="000000"/>
          <w:kern w:val="0"/>
          <w:sz w:val="32"/>
          <w:szCs w:val="32"/>
          <w:lang w:bidi="ar-SA"/>
        </w:rPr>
        <w:t xml:space="preserve"> 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（主要填报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内容：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1.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申报单位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简介和经营状况，技术创新、知识产权创造情况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；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2.申报单位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知识产权工作投入和管理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情况，开展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专利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导航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工作情况。）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三、项目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实施的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基础条件和意义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（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主要填报内容：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1.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项目所涉及技术领域现状、发展趋势，</w:t>
      </w:r>
      <w:r>
        <w:rPr>
          <w:rFonts w:hint="eastAsia" w:ascii="仿宋_GB2312" w:eastAsia="仿宋_GB2312"/>
          <w:sz w:val="28"/>
          <w:szCs w:val="28"/>
        </w:rPr>
        <w:t>产品的市场前景</w:t>
      </w:r>
      <w:r>
        <w:rPr>
          <w:rFonts w:hint="eastAsia" w:ascii="仿宋_GB2312" w:eastAsia="仿宋_GB2312"/>
          <w:sz w:val="28"/>
          <w:szCs w:val="28"/>
          <w:lang w:eastAsia="zh-CN"/>
        </w:rPr>
        <w:t>；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2.</w:t>
      </w:r>
      <w:r>
        <w:rPr>
          <w:rFonts w:hint="eastAsia" w:ascii="仿宋_GB2312" w:eastAsia="仿宋_GB2312"/>
          <w:sz w:val="28"/>
          <w:szCs w:val="28"/>
          <w:lang w:eastAsia="zh-CN"/>
        </w:rPr>
        <w:t>申报单位</w:t>
      </w:r>
      <w:r>
        <w:rPr>
          <w:rFonts w:hint="eastAsia" w:ascii="仿宋_GB2312" w:eastAsia="仿宋_GB2312"/>
          <w:sz w:val="28"/>
          <w:szCs w:val="28"/>
        </w:rPr>
        <w:t>研发基础，现有技术和专利成果优势</w:t>
      </w:r>
      <w:r>
        <w:rPr>
          <w:rFonts w:hint="eastAsia" w:ascii="仿宋_GB2312" w:eastAsia="仿宋_GB2312"/>
          <w:sz w:val="28"/>
          <w:szCs w:val="28"/>
          <w:lang w:eastAsia="zh-CN"/>
        </w:rPr>
        <w:t>；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3.</w:t>
      </w:r>
      <w:r>
        <w:rPr>
          <w:rFonts w:hint="eastAsia" w:ascii="仿宋_GB2312" w:eastAsia="仿宋_GB2312"/>
          <w:sz w:val="28"/>
          <w:szCs w:val="28"/>
        </w:rPr>
        <w:t>实施项目</w:t>
      </w:r>
      <w:r>
        <w:rPr>
          <w:rFonts w:hint="eastAsia" w:ascii="仿宋_GB2312" w:eastAsia="仿宋_GB2312"/>
          <w:sz w:val="28"/>
          <w:szCs w:val="28"/>
          <w:lang w:eastAsia="zh-CN"/>
        </w:rPr>
        <w:t>的必要性，</w:t>
      </w:r>
      <w:r>
        <w:rPr>
          <w:rFonts w:hint="eastAsia" w:ascii="仿宋_GB2312" w:eastAsia="仿宋_GB2312"/>
          <w:sz w:val="28"/>
          <w:szCs w:val="28"/>
        </w:rPr>
        <w:t>对</w:t>
      </w:r>
      <w:r>
        <w:rPr>
          <w:rFonts w:hint="eastAsia" w:ascii="仿宋_GB2312" w:eastAsia="仿宋_GB2312"/>
          <w:sz w:val="28"/>
          <w:szCs w:val="28"/>
          <w:lang w:eastAsia="zh-CN"/>
        </w:rPr>
        <w:t>申报单位</w:t>
      </w:r>
      <w:r>
        <w:rPr>
          <w:rFonts w:hint="eastAsia" w:ascii="仿宋_GB2312" w:eastAsia="仿宋_GB2312"/>
          <w:sz w:val="28"/>
          <w:szCs w:val="28"/>
        </w:rPr>
        <w:t>发展</w:t>
      </w:r>
      <w:r>
        <w:rPr>
          <w:rFonts w:hint="eastAsia" w:ascii="仿宋_GB2312" w:eastAsia="仿宋_GB2312"/>
          <w:sz w:val="28"/>
          <w:szCs w:val="28"/>
          <w:lang w:eastAsia="zh-CN"/>
        </w:rPr>
        <w:t>的</w:t>
      </w:r>
      <w:r>
        <w:rPr>
          <w:rFonts w:hint="eastAsia" w:ascii="仿宋_GB2312" w:eastAsia="仿宋_GB2312"/>
          <w:sz w:val="28"/>
          <w:szCs w:val="28"/>
        </w:rPr>
        <w:t>推动作用和意义。）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四、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项目实施计划和预期成果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（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主要填报内容：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1.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计划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实施项目的目标、主要任务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；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2.项目计划实施步骤、时间进度、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保障措施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；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3.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项目预期取得的成果，利用成果进行产品研发、技术攻关等方面的实施计划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4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4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eastAsia="宋体" w:cs="宋体"/>
          <w:b/>
          <w:bCs/>
          <w:color w:val="000000"/>
          <w:kern w:val="0"/>
          <w:sz w:val="32"/>
          <w:szCs w:val="32"/>
          <w:lang w:eastAsia="zh-CN" w:bidi="ar-SA"/>
        </w:rPr>
      </w:pP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五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、经费来源及支出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明细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项目总经费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u w:val="single"/>
          <w:lang w:bidi="ar-SA"/>
        </w:rPr>
        <w:t xml:space="preserve">  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u w:val="single"/>
          <w:lang w:val="en-US" w:eastAsia="zh-CN" w:bidi="ar-SA"/>
        </w:rPr>
        <w:t xml:space="preserve">    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u w:val="single"/>
          <w:lang w:bidi="ar-SA"/>
        </w:rPr>
        <w:t xml:space="preserve">  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经费支出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明细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32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32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32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六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、合作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知识产权服务机构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（主要填报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内容：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1.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合作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机构简介和经营状况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、荣誉资质情况；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2.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合作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机构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开展产业专利导航项目的能力、经验等情况。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cs="宋体"/>
          <w:b/>
          <w:bCs/>
          <w:color w:val="000000"/>
          <w:kern w:val="0"/>
          <w:sz w:val="30"/>
          <w:szCs w:val="32"/>
          <w:lang w:bidi="ar-SA"/>
        </w:rPr>
      </w:pPr>
      <w:r>
        <w:rPr>
          <w:rFonts w:hint="eastAsia" w:ascii="宋体" w:cs="宋体"/>
          <w:b/>
          <w:bCs/>
          <w:color w:val="000000"/>
          <w:kern w:val="0"/>
          <w:sz w:val="30"/>
          <w:szCs w:val="32"/>
          <w:lang w:eastAsia="zh-CN" w:bidi="ar-SA"/>
        </w:rPr>
        <w:t>七</w:t>
      </w:r>
      <w:r>
        <w:rPr>
          <w:rFonts w:hint="eastAsia" w:ascii="宋体" w:cs="宋体"/>
          <w:b/>
          <w:bCs/>
          <w:color w:val="000000"/>
          <w:kern w:val="0"/>
          <w:sz w:val="30"/>
          <w:szCs w:val="32"/>
          <w:lang w:bidi="ar-SA"/>
        </w:rPr>
        <w:t>、主要负责和参与人员</w:t>
      </w:r>
    </w:p>
    <w:tbl>
      <w:tblPr>
        <w:tblStyle w:val="5"/>
        <w:tblW w:w="9001" w:type="dxa"/>
        <w:tblInd w:w="-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"/>
        <w:gridCol w:w="2626"/>
        <w:gridCol w:w="1110"/>
        <w:gridCol w:w="1350"/>
        <w:gridCol w:w="805"/>
        <w:gridCol w:w="2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  <w:t>姓 名</w:t>
            </w:r>
          </w:p>
        </w:tc>
        <w:tc>
          <w:tcPr>
            <w:tcW w:w="26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  <w:t>单   位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eastAsia="zh-CN" w:bidi="ar-SA"/>
              </w:rPr>
              <w:t>职务</w:t>
            </w: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  <w:t>职称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eastAsia="zh-CN"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eastAsia="zh-CN" w:bidi="ar-SA"/>
              </w:rPr>
              <w:t>知识产权执业资格</w:t>
            </w:r>
          </w:p>
        </w:tc>
        <w:tc>
          <w:tcPr>
            <w:tcW w:w="8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eastAsia="zh-CN" w:bidi="ar-SA"/>
              </w:rPr>
              <w:t>专业</w:t>
            </w:r>
          </w:p>
        </w:tc>
        <w:tc>
          <w:tcPr>
            <w:tcW w:w="21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eastAsia="zh-CN" w:bidi="ar-SA"/>
              </w:rPr>
              <w:t>在本项目中</w:t>
            </w: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  <w:t>承担的工作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6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1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6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1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6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1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6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1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6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1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注：本单位研发人员、知识产权工作者和服务机构相关人员应为本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项目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的主要参与人员。</w:t>
      </w:r>
    </w:p>
    <w:p>
      <w:pPr>
        <w:jc w:val="center"/>
        <w:rPr>
          <w:rFonts w:hint="eastAsia" w:ascii="宋体" w:cs="华文仿宋"/>
          <w:b/>
          <w:color w:val="000000"/>
          <w:kern w:val="0"/>
          <w:sz w:val="36"/>
          <w:szCs w:val="36"/>
          <w:lang w:bidi="ar-S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E83C4D"/>
    <w:multiLevelType w:val="singleLevel"/>
    <w:tmpl w:val="9DE83C4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4BD2E0E"/>
    <w:multiLevelType w:val="singleLevel"/>
    <w:tmpl w:val="34BD2E0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940382"/>
    <w:rsid w:val="016A7756"/>
    <w:rsid w:val="03002AFF"/>
    <w:rsid w:val="032C7320"/>
    <w:rsid w:val="03671B52"/>
    <w:rsid w:val="039A21D7"/>
    <w:rsid w:val="04E36FA6"/>
    <w:rsid w:val="0506387E"/>
    <w:rsid w:val="051E6796"/>
    <w:rsid w:val="05BA3FBC"/>
    <w:rsid w:val="0635719F"/>
    <w:rsid w:val="093C511C"/>
    <w:rsid w:val="09F7252F"/>
    <w:rsid w:val="0A292E3B"/>
    <w:rsid w:val="0A610AE2"/>
    <w:rsid w:val="0F94762A"/>
    <w:rsid w:val="11C87CC1"/>
    <w:rsid w:val="15555593"/>
    <w:rsid w:val="15D45BF4"/>
    <w:rsid w:val="16630A1E"/>
    <w:rsid w:val="16761FDE"/>
    <w:rsid w:val="18940382"/>
    <w:rsid w:val="18D80246"/>
    <w:rsid w:val="19136B70"/>
    <w:rsid w:val="1B270A68"/>
    <w:rsid w:val="1BD81A58"/>
    <w:rsid w:val="1C4F38C9"/>
    <w:rsid w:val="1D6C5A1C"/>
    <w:rsid w:val="1D947D40"/>
    <w:rsid w:val="1FA356F6"/>
    <w:rsid w:val="20970374"/>
    <w:rsid w:val="21B4291C"/>
    <w:rsid w:val="21EC0DFD"/>
    <w:rsid w:val="223307DD"/>
    <w:rsid w:val="23BE1A06"/>
    <w:rsid w:val="253804BB"/>
    <w:rsid w:val="26725F2D"/>
    <w:rsid w:val="28EA03C8"/>
    <w:rsid w:val="298C33B0"/>
    <w:rsid w:val="2A0061B7"/>
    <w:rsid w:val="2A6424D4"/>
    <w:rsid w:val="2FAC0719"/>
    <w:rsid w:val="2FAC448C"/>
    <w:rsid w:val="307F0B02"/>
    <w:rsid w:val="30B814AE"/>
    <w:rsid w:val="322575A9"/>
    <w:rsid w:val="33D24F53"/>
    <w:rsid w:val="35087E45"/>
    <w:rsid w:val="358C0792"/>
    <w:rsid w:val="361E6E57"/>
    <w:rsid w:val="38D10DCE"/>
    <w:rsid w:val="38DC0DCD"/>
    <w:rsid w:val="38EB0BCC"/>
    <w:rsid w:val="39F06FB5"/>
    <w:rsid w:val="3A282DEB"/>
    <w:rsid w:val="3E1A0F5C"/>
    <w:rsid w:val="410150B9"/>
    <w:rsid w:val="41E23459"/>
    <w:rsid w:val="428E4BAF"/>
    <w:rsid w:val="42903B5A"/>
    <w:rsid w:val="442666FB"/>
    <w:rsid w:val="455D1680"/>
    <w:rsid w:val="460E621F"/>
    <w:rsid w:val="46EA616E"/>
    <w:rsid w:val="47DE2DF7"/>
    <w:rsid w:val="49BA22BC"/>
    <w:rsid w:val="4B9A5B2E"/>
    <w:rsid w:val="4CFD6BEF"/>
    <w:rsid w:val="4DE91343"/>
    <w:rsid w:val="4E385EB4"/>
    <w:rsid w:val="4EE169CE"/>
    <w:rsid w:val="4F2D33CE"/>
    <w:rsid w:val="4FA051D0"/>
    <w:rsid w:val="4FBC67EA"/>
    <w:rsid w:val="4FDE582D"/>
    <w:rsid w:val="52327362"/>
    <w:rsid w:val="539731AA"/>
    <w:rsid w:val="56BC2C4A"/>
    <w:rsid w:val="57A20FB2"/>
    <w:rsid w:val="58E5656F"/>
    <w:rsid w:val="59192CF9"/>
    <w:rsid w:val="59F609FE"/>
    <w:rsid w:val="5A0C14C8"/>
    <w:rsid w:val="5B41191B"/>
    <w:rsid w:val="5B696E12"/>
    <w:rsid w:val="5C904142"/>
    <w:rsid w:val="5CB632FA"/>
    <w:rsid w:val="5DA03756"/>
    <w:rsid w:val="5EC078E2"/>
    <w:rsid w:val="5F801DFF"/>
    <w:rsid w:val="604F0F09"/>
    <w:rsid w:val="607D011A"/>
    <w:rsid w:val="61D04E0A"/>
    <w:rsid w:val="64467AAE"/>
    <w:rsid w:val="64D750C9"/>
    <w:rsid w:val="66162B21"/>
    <w:rsid w:val="66280092"/>
    <w:rsid w:val="66A16085"/>
    <w:rsid w:val="66CB317E"/>
    <w:rsid w:val="68CA263C"/>
    <w:rsid w:val="69691B57"/>
    <w:rsid w:val="6F614D7E"/>
    <w:rsid w:val="6F6508D5"/>
    <w:rsid w:val="70302083"/>
    <w:rsid w:val="70882980"/>
    <w:rsid w:val="70A20FFC"/>
    <w:rsid w:val="730D24CE"/>
    <w:rsid w:val="750277D2"/>
    <w:rsid w:val="76432AB8"/>
    <w:rsid w:val="76E27C2D"/>
    <w:rsid w:val="79336F5F"/>
    <w:rsid w:val="7D634602"/>
    <w:rsid w:val="7E7F116E"/>
    <w:rsid w:val="7F69201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2020-08-06T09:54:00Z</dcterms:created>
  <dc:creator>caoliang</dc:creator>
  <cp:lastModifiedBy>林珊</cp:lastModifiedBy>
  <cp:lastPrinted>2020-08-20T03:25:00Z</cp:lastPrinted>
  <dcterms:modified xsi:type="dcterms:W3CDTF">2024-06-05T09:26:11Z</dcterms:modified>
  <dc:title>                    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